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515A" w14:textId="07A78CD5" w:rsidR="005A1487" w:rsidRDefault="005A1487" w:rsidP="005A1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9668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3401E57A" w14:textId="77777777" w:rsidR="005A1487" w:rsidRPr="00E1136F" w:rsidRDefault="005A1487" w:rsidP="005A14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Комунального закладу освіти «</w:t>
      </w:r>
      <w:proofErr w:type="spellStart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Першотравенський</w:t>
      </w:r>
      <w:proofErr w:type="spellEnd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багатопрофільний навчально-реабілітаційний центр «Берегиня» Дніпропетровської </w:t>
      </w:r>
      <w:proofErr w:type="spellStart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обалсної</w:t>
      </w:r>
      <w:proofErr w:type="spellEnd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ради»</w:t>
      </w:r>
    </w:p>
    <w:p w14:paraId="47CD55DB" w14:textId="5459F904" w:rsidR="005A1487" w:rsidRPr="00C4155B" w:rsidRDefault="005A1487" w:rsidP="005A1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2B6398EA" w14:textId="77777777" w:rsidR="005A1487" w:rsidRPr="00B80B5F" w:rsidRDefault="005A1487" w:rsidP="005A14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9</w:t>
      </w:r>
    </w:p>
    <w:p w14:paraId="26EE0122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336015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</w:p>
    <w:p w14:paraId="13AE2AB4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</w:p>
    <w:p w14:paraId="1BA8FB75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</w:p>
    <w:p w14:paraId="3CC37698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Олександрівна ФЕДОРЧЕНКО</w:t>
      </w:r>
    </w:p>
    <w:p w14:paraId="31A97CD0" w14:textId="04F808E4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Сергіївна СТАРИНА</w:t>
      </w:r>
    </w:p>
    <w:p w14:paraId="4E25F800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 Володимирович СТЕПАНЕНКО</w:t>
      </w:r>
    </w:p>
    <w:p w14:paraId="21A7F9EF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Андріївна ПАНАСЕНКО</w:t>
      </w:r>
    </w:p>
    <w:p w14:paraId="442C08CF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</w:p>
    <w:p w14:paraId="685AD5DF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Валеріївна ТАТАРНІКОВА</w:t>
      </w:r>
    </w:p>
    <w:bookmarkEnd w:id="0"/>
    <w:p w14:paraId="7FCBC2B2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F91C14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5DB6F704" w14:textId="77777777" w:rsidR="005A1487" w:rsidRPr="00E1136F" w:rsidRDefault="005A1487" w:rsidP="005A14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2F46CB" w14:textId="77777777" w:rsidR="005A1487" w:rsidRPr="00362302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Антонівна МАРКОВА</w:t>
      </w:r>
    </w:p>
    <w:p w14:paraId="63BBBAA0" w14:textId="77777777" w:rsidR="005A1487" w:rsidRDefault="005A1487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Станіславівна БІЛОВА</w:t>
      </w:r>
    </w:p>
    <w:p w14:paraId="3D31D7EE" w14:textId="77777777" w:rsidR="00FA52ED" w:rsidRPr="000665FE" w:rsidRDefault="00FA52ED" w:rsidP="005A1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10392" w14:textId="77777777" w:rsidR="00F07457" w:rsidRDefault="00F07457" w:rsidP="00F0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14:paraId="1867F1E0" w14:textId="77777777" w:rsidR="006812D9" w:rsidRPr="006812D9" w:rsidRDefault="006812D9" w:rsidP="006812D9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хід атестації педагогічних працівників у 2024-2025 </w:t>
      </w:r>
      <w:proofErr w:type="spellStart"/>
      <w:r w:rsidRPr="006812D9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681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3E7D6E9D" w14:textId="77777777" w:rsidR="006812D9" w:rsidRPr="006812D9" w:rsidRDefault="006812D9" w:rsidP="006812D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вивчення системи роботи вчителів, які атестуються. </w:t>
      </w:r>
    </w:p>
    <w:p w14:paraId="07344BFE" w14:textId="2CD9E6F1" w:rsidR="006812D9" w:rsidRPr="006812D9" w:rsidRDefault="006812D9" w:rsidP="006812D9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2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проведення співбесід з педагогічними працівниками. </w:t>
      </w:r>
    </w:p>
    <w:p w14:paraId="3E64ACA3" w14:textId="77777777" w:rsidR="006812D9" w:rsidRDefault="006812D9" w:rsidP="0068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643EAB9" w14:textId="77777777" w:rsidR="006812D9" w:rsidRDefault="006812D9" w:rsidP="0068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80B2A6E" w14:textId="7C540585" w:rsidR="00F07457" w:rsidRDefault="00F07457" w:rsidP="006812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СЛУХАЛИ:</w:t>
      </w:r>
    </w:p>
    <w:p w14:paraId="1F679CBF" w14:textId="76075E1A" w:rsidR="00F07457" w:rsidRDefault="00C709FF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МАРКОВУ,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голову атестаційної комісії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, про хід атестації педагогічних працівників. Терміни організації атестаційного періоду дотримуються. Всі члени атестаційної комісії  активно включаються в роботу експертних груп з вивчення системи роботи вчителів. </w:t>
      </w:r>
    </w:p>
    <w:p w14:paraId="54C2FA6A" w14:textId="77777777" w:rsidR="00871127" w:rsidRDefault="00871127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51C9B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2A57629E" w14:textId="796E7703" w:rsidR="00F07457" w:rsidRDefault="00C709FF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Катерину </w:t>
      </w:r>
      <w:r w:rsidR="00871127">
        <w:rPr>
          <w:rFonts w:ascii="Times New Roman" w:hAnsi="Times New Roman" w:cs="Times New Roman"/>
          <w:sz w:val="28"/>
          <w:szCs w:val="28"/>
          <w:lang w:val="uk-UA"/>
        </w:rPr>
        <w:t>БІЛОВУ,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</w:t>
      </w:r>
      <w:r w:rsidR="00871127">
        <w:rPr>
          <w:rFonts w:ascii="Times New Roman" w:hAnsi="Times New Roman" w:cs="Times New Roman"/>
          <w:sz w:val="28"/>
          <w:szCs w:val="28"/>
          <w:lang w:val="uk-UA"/>
        </w:rPr>
        <w:t xml:space="preserve"> з НВР, секретар атестаційної комісії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 – про ведення документації з атестації педагогічних працівників, подання вчителями документів про підвищення кваліфікації, моніторинг підвищення кваліфікації в </w:t>
      </w:r>
      <w:proofErr w:type="spellStart"/>
      <w:r w:rsidR="00F07457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 період. Всі вчителі подали підтвердження (сертифікати, посвідчення) про результати підвищення кваліфікації. Педагогічною радою визнано ряд документів про підвищення кваліфікації вчителями.</w:t>
      </w:r>
    </w:p>
    <w:p w14:paraId="756F07FC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3F923E6A" w14:textId="77777777" w:rsidR="00F07457" w:rsidRDefault="00F07457" w:rsidP="00F07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термінів проходження атестації педагогічних працівників. Протягом року. Атестаційна комісія.</w:t>
      </w:r>
    </w:p>
    <w:p w14:paraId="687149B0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4D554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ІІ.СЛУХАЛИ:</w:t>
      </w:r>
    </w:p>
    <w:p w14:paraId="6918E309" w14:textId="4293F7B4" w:rsidR="00F07457" w:rsidRDefault="0087112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Катерину БІЛОВУ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7457" w:rsidRPr="00693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НВР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  - про вивчення системи роботи вчителів, які атестуються. Адміністрацією та головами методичних об’єднань</w:t>
      </w:r>
      <w:r>
        <w:rPr>
          <w:rFonts w:ascii="Times New Roman" w:hAnsi="Times New Roman" w:cs="Times New Roman"/>
          <w:sz w:val="28"/>
          <w:szCs w:val="28"/>
          <w:lang w:val="uk-UA"/>
        </w:rPr>
        <w:t>, закріпленими членами атестаційної комісії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, відвідуються навчальні заняття, виховні заходи, заняття гуртків </w:t>
      </w:r>
      <w:r>
        <w:rPr>
          <w:rFonts w:ascii="Times New Roman" w:hAnsi="Times New Roman" w:cs="Times New Roman"/>
          <w:sz w:val="28"/>
          <w:szCs w:val="28"/>
          <w:lang w:val="uk-UA"/>
        </w:rPr>
        <w:t>та ін</w:t>
      </w:r>
      <w:r w:rsidR="00F074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07457" w:rsidRPr="00774951">
        <w:rPr>
          <w:rFonts w:ascii="Times New Roman" w:hAnsi="Times New Roman" w:cs="Times New Roman"/>
          <w:sz w:val="28"/>
          <w:szCs w:val="28"/>
          <w:lang w:val="uk-UA"/>
        </w:rPr>
        <w:t>Вивчається система роботи вчителів. Вивчено навчально-матеріальну базу навчальних к</w:t>
      </w:r>
      <w:r>
        <w:rPr>
          <w:rFonts w:ascii="Times New Roman" w:hAnsi="Times New Roman" w:cs="Times New Roman"/>
          <w:sz w:val="28"/>
          <w:szCs w:val="28"/>
          <w:lang w:val="uk-UA"/>
        </w:rPr>
        <w:t>ласів</w:t>
      </w:r>
      <w:r w:rsidR="00F07457" w:rsidRPr="00774951">
        <w:rPr>
          <w:rFonts w:ascii="Times New Roman" w:hAnsi="Times New Roman" w:cs="Times New Roman"/>
          <w:sz w:val="28"/>
          <w:szCs w:val="28"/>
          <w:lang w:val="uk-UA"/>
        </w:rPr>
        <w:t xml:space="preserve">, аналізується участь вчителів у 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 педагогічних радах; відвідування психолого-педагогічних семінарів; участь у педагогічних читаннях; робота в </w:t>
      </w:r>
      <w:proofErr w:type="spellStart"/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>методоб’єднаннях</w:t>
      </w:r>
      <w:proofErr w:type="spellEnd"/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>; наявність творчих звітів</w:t>
      </w:r>
      <w:r w:rsidR="00F07457">
        <w:rPr>
          <w:rFonts w:ascii="Times New Roman" w:hAnsi="Times New Roman"/>
          <w:iCs/>
          <w:sz w:val="28"/>
          <w:szCs w:val="28"/>
          <w:lang w:val="uk-UA"/>
        </w:rPr>
        <w:t>;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07457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часть школярів у </w:t>
      </w:r>
      <w:r>
        <w:rPr>
          <w:rFonts w:ascii="Times New Roman" w:hAnsi="Times New Roman"/>
          <w:iCs/>
          <w:sz w:val="28"/>
          <w:szCs w:val="28"/>
          <w:lang w:val="uk-UA"/>
        </w:rPr>
        <w:t>конкурсах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 усіх рівнів</w:t>
      </w:r>
      <w:r w:rsidR="00F07457">
        <w:rPr>
          <w:rFonts w:ascii="Times New Roman" w:hAnsi="Times New Roman"/>
          <w:iCs/>
          <w:sz w:val="28"/>
          <w:szCs w:val="28"/>
          <w:lang w:val="uk-UA"/>
        </w:rPr>
        <w:t>.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 Вивчення навчальної документації: </w:t>
      </w:r>
      <w:r w:rsidR="00F07457">
        <w:rPr>
          <w:rFonts w:ascii="Times New Roman" w:hAnsi="Times New Roman"/>
          <w:iCs/>
          <w:sz w:val="28"/>
          <w:szCs w:val="28"/>
          <w:lang w:val="uk-UA"/>
        </w:rPr>
        <w:t xml:space="preserve">календарно – тематичне </w:t>
      </w:r>
      <w:r w:rsidR="00F07457" w:rsidRPr="00774951">
        <w:rPr>
          <w:rFonts w:ascii="Times New Roman" w:hAnsi="Times New Roman"/>
          <w:iCs/>
          <w:sz w:val="28"/>
          <w:szCs w:val="28"/>
          <w:lang w:val="uk-UA"/>
        </w:rPr>
        <w:t xml:space="preserve"> планування; поурочне планування; планування виховної роботи; класні журнали; зошити учнів.</w:t>
      </w:r>
    </w:p>
    <w:p w14:paraId="7ACAC335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767AB20F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5C0DDEC9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УХВАЛИЛИ:</w:t>
      </w:r>
    </w:p>
    <w:p w14:paraId="1B28B03F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02FE1198" w14:textId="51FC5953" w:rsidR="00F07457" w:rsidRDefault="00F07457" w:rsidP="00F074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Підготувати аналітичні матеріали щодо вивчення системи роботи вчителів, які атестуються. Заступник директора з навчально-виховної роботи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 xml:space="preserve"> Катерина БІЛОВА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. До 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01</w:t>
      </w:r>
      <w:r>
        <w:rPr>
          <w:rFonts w:ascii="Times New Roman" w:hAnsi="Times New Roman"/>
          <w:iCs/>
          <w:sz w:val="28"/>
          <w:szCs w:val="28"/>
          <w:lang w:val="uk-UA"/>
        </w:rPr>
        <w:t>.0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Cs/>
          <w:sz w:val="28"/>
          <w:szCs w:val="28"/>
          <w:lang w:val="uk-UA"/>
        </w:rPr>
        <w:t>.202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5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р.</w:t>
      </w:r>
    </w:p>
    <w:p w14:paraId="67F5AA3D" w14:textId="5E13E773" w:rsidR="00F07457" w:rsidRDefault="00F07457" w:rsidP="00F074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Надати рекомендації щодо ефективності проведення навчальних занять.</w:t>
      </w:r>
      <w:r w:rsidRPr="0077495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Заступник директора з навчально-виховної роботи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 xml:space="preserve"> Катерина БІЛОВА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0207C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До 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01</w:t>
      </w:r>
      <w:r>
        <w:rPr>
          <w:rFonts w:ascii="Times New Roman" w:hAnsi="Times New Roman"/>
          <w:iCs/>
          <w:sz w:val="28"/>
          <w:szCs w:val="28"/>
          <w:lang w:val="uk-UA"/>
        </w:rPr>
        <w:t>.0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Cs/>
          <w:sz w:val="28"/>
          <w:szCs w:val="28"/>
          <w:lang w:val="uk-UA"/>
        </w:rPr>
        <w:t>.202</w:t>
      </w:r>
      <w:r w:rsidR="00871127">
        <w:rPr>
          <w:rFonts w:ascii="Times New Roman" w:hAnsi="Times New Roman"/>
          <w:iCs/>
          <w:sz w:val="28"/>
          <w:szCs w:val="28"/>
          <w:lang w:val="uk-UA"/>
        </w:rPr>
        <w:t>5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р.</w:t>
      </w:r>
    </w:p>
    <w:p w14:paraId="5690E4F1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0FABC8EC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ІІІ. СЛУХАЛИ:</w:t>
      </w:r>
    </w:p>
    <w:p w14:paraId="4C47B144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75686BFF" w14:textId="10D5105C" w:rsidR="00F07457" w:rsidRDefault="0087112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Любов МАРКОВУ,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в.о.директора</w:t>
      </w:r>
      <w:proofErr w:type="spellEnd"/>
      <w:r w:rsidR="00F07457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397113">
        <w:rPr>
          <w:rFonts w:ascii="Times New Roman" w:hAnsi="Times New Roman"/>
          <w:iCs/>
          <w:sz w:val="28"/>
          <w:szCs w:val="28"/>
          <w:lang w:val="uk-UA"/>
        </w:rPr>
        <w:t xml:space="preserve">яка охарактеризувала відвідані заходи та </w:t>
      </w:r>
      <w:proofErr w:type="spellStart"/>
      <w:r w:rsidR="00397113">
        <w:rPr>
          <w:rFonts w:ascii="Times New Roman" w:hAnsi="Times New Roman"/>
          <w:iCs/>
          <w:sz w:val="28"/>
          <w:szCs w:val="28"/>
          <w:lang w:val="uk-UA"/>
        </w:rPr>
        <w:t>уроки</w:t>
      </w:r>
      <w:proofErr w:type="spellEnd"/>
      <w:r w:rsidR="00397113">
        <w:rPr>
          <w:rFonts w:ascii="Times New Roman" w:hAnsi="Times New Roman"/>
          <w:iCs/>
          <w:sz w:val="28"/>
          <w:szCs w:val="28"/>
          <w:lang w:val="uk-UA"/>
        </w:rPr>
        <w:t xml:space="preserve"> педагогічних працівників, які атестуються.</w:t>
      </w:r>
    </w:p>
    <w:p w14:paraId="4203FDDD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2E2ED43D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ВИСТУПИЛИ:</w:t>
      </w:r>
    </w:p>
    <w:p w14:paraId="5590F08A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3468C9CE" w14:textId="74BAFFDB" w:rsidR="00F07457" w:rsidRDefault="00397113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Катерина БІЛОВА, заступник директора з НВР,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3312BE5A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211B5203" w14:textId="4D18ADA9" w:rsidR="00397113" w:rsidRDefault="00041DC1" w:rsidP="00397113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Ірина ФЕДОРЧЕНКО</w:t>
      </w:r>
      <w:r w:rsidR="00397113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1D6A2D0E" w14:textId="77777777" w:rsidR="00041DC1" w:rsidRDefault="00041DC1" w:rsidP="00397113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5B963D67" w14:textId="4C2FB670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Ірина 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БУРЛУЦЬКА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2F63111D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1076C732" w14:textId="35AEF021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Аліна СИМОНЕНКО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6E6492D2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0A0626DE" w14:textId="20439E9E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lastRenderedPageBreak/>
        <w:t>Костянтин СТЕПАНЕНКО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014566D6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25726B50" w14:textId="2C329AB8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Віра ТКАЧ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6DC13774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0AE352B9" w14:textId="19D23E56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Наталя ГУРТОВА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01DDD602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129DAE4E" w14:textId="5CFDA97F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Анастасія БОБРИШОВА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14B66CFB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383934AC" w14:textId="50582DA6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bookmarkStart w:id="1" w:name="_Hlk195021917"/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Катерина ДОНЧЕНКО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bookmarkEnd w:id="1"/>
    <w:p w14:paraId="569FF888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799BCA40" w14:textId="19D04021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bookmarkStart w:id="2" w:name="_Hlk195021774"/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Катерина 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МАІЛО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вчитель,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01C92D8C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07DC8BFA" w14:textId="68AAF6C1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Ольга ЄВТУШЕНКО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ихователь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bookmarkEnd w:id="2"/>
    <w:p w14:paraId="096317A9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221905BB" w14:textId="59214AF1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Алла ВАСИЛЬКОВА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вихователь,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7C2C7F91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5EB8794F" w14:textId="65AA5113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Яна ЛИФЕНКО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вихователь,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44C7C4C3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660554BA" w14:textId="29A85A31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лена БАГАТЕРЕНКО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педагог-організатор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4E13C35C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17B1F58D" w14:textId="45C0EAA5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Зоя БІЛОУС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 яка поділилася своїм досвідом роботи в закладі на займаних посадах та презентувала своє портфоліо (портфоліо опубліковано на сайті закладу).</w:t>
      </w:r>
    </w:p>
    <w:p w14:paraId="7284DDFE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6BD86FF9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030ACF59" w14:textId="77777777" w:rsidR="00041DC1" w:rsidRDefault="00041DC1" w:rsidP="00041DC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313E2D07" w14:textId="77777777" w:rsidR="00041DC1" w:rsidRDefault="00041DC1" w:rsidP="00397113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5C2C0DD3" w14:textId="77777777" w:rsidR="00397113" w:rsidRDefault="00397113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711D465A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УХВАЛИЛИ:</w:t>
      </w:r>
    </w:p>
    <w:p w14:paraId="0B20EBBA" w14:textId="77777777" w:rsidR="00F07457" w:rsidRDefault="00F07457" w:rsidP="00F0745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</w:p>
    <w:p w14:paraId="1AC48AC3" w14:textId="39240229" w:rsidR="00757FC6" w:rsidRPr="00757FC6" w:rsidRDefault="00757FC6" w:rsidP="00757FC6">
      <w:pPr>
        <w:pStyle w:val="a3"/>
        <w:numPr>
          <w:ilvl w:val="0"/>
          <w:numId w:val="4"/>
        </w:numPr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 w:rsidRPr="00757FC6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Інформацію надану педагогічними працівниками, які атестуються у 202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4</w:t>
      </w:r>
      <w:r w:rsidRPr="00757FC6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5</w:t>
      </w:r>
      <w:r w:rsidRPr="00757FC6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навчальному році прийняти до відома та враховувати під час голосування та прийняття рішення атестаційної комісії.</w:t>
      </w:r>
    </w:p>
    <w:p w14:paraId="400DDB36" w14:textId="77777777" w:rsidR="00F07457" w:rsidRDefault="00F07457" w:rsidP="00F074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E9F6F25" w14:textId="77777777" w:rsidR="00F07457" w:rsidRDefault="00F07457" w:rsidP="00F074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7101D1E" w14:textId="77777777" w:rsidR="00757FC6" w:rsidRDefault="00757FC6" w:rsidP="0075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9CD95" w14:textId="77777777" w:rsidR="00757FC6" w:rsidRDefault="00757FC6" w:rsidP="0075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90A41F" w14:textId="77777777" w:rsidR="00757FC6" w:rsidRPr="00B761C8" w:rsidRDefault="00757FC6" w:rsidP="0075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Любов МАРКОВА</w:t>
      </w:r>
    </w:p>
    <w:p w14:paraId="5BF50EAE" w14:textId="77777777" w:rsidR="00757FC6" w:rsidRDefault="00757FC6" w:rsidP="0075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105BF" w14:textId="77777777" w:rsidR="00757FC6" w:rsidRPr="00B761C8" w:rsidRDefault="00757FC6" w:rsidP="0075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Катерина БІЛОВА</w:t>
      </w:r>
    </w:p>
    <w:p w14:paraId="508656BD" w14:textId="77777777" w:rsidR="00757FC6" w:rsidRPr="00362302" w:rsidRDefault="00757FC6" w:rsidP="00757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77D80C" w14:textId="77777777" w:rsidR="00F07457" w:rsidRDefault="00F07457" w:rsidP="00757F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1A83D12" w14:textId="77777777" w:rsidR="00F07457" w:rsidRDefault="00F07457" w:rsidP="00F074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E3BA6FD" w14:textId="77777777" w:rsidR="00F07457" w:rsidRDefault="00F07457" w:rsidP="00F074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F07457" w:rsidSect="00C2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159"/>
    <w:multiLevelType w:val="hybridMultilevel"/>
    <w:tmpl w:val="8C02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A53"/>
    <w:multiLevelType w:val="hybridMultilevel"/>
    <w:tmpl w:val="A7AE5882"/>
    <w:lvl w:ilvl="0" w:tplc="337A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07170"/>
    <w:multiLevelType w:val="hybridMultilevel"/>
    <w:tmpl w:val="F2E6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0263"/>
    <w:multiLevelType w:val="hybridMultilevel"/>
    <w:tmpl w:val="86D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01F3"/>
    <w:multiLevelType w:val="hybridMultilevel"/>
    <w:tmpl w:val="535A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472F"/>
    <w:multiLevelType w:val="hybridMultilevel"/>
    <w:tmpl w:val="65D63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2633">
    <w:abstractNumId w:val="4"/>
  </w:num>
  <w:num w:numId="2" w16cid:durableId="224529334">
    <w:abstractNumId w:val="2"/>
  </w:num>
  <w:num w:numId="3" w16cid:durableId="1779334077">
    <w:abstractNumId w:val="3"/>
  </w:num>
  <w:num w:numId="4" w16cid:durableId="1438719324">
    <w:abstractNumId w:val="0"/>
  </w:num>
  <w:num w:numId="5" w16cid:durableId="178394377">
    <w:abstractNumId w:val="1"/>
  </w:num>
  <w:num w:numId="6" w16cid:durableId="120274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7"/>
    <w:rsid w:val="00041DC1"/>
    <w:rsid w:val="0018102A"/>
    <w:rsid w:val="00397113"/>
    <w:rsid w:val="0049787E"/>
    <w:rsid w:val="005A1487"/>
    <w:rsid w:val="00650F29"/>
    <w:rsid w:val="006812D9"/>
    <w:rsid w:val="006E2F8A"/>
    <w:rsid w:val="00700908"/>
    <w:rsid w:val="00757FC6"/>
    <w:rsid w:val="00866509"/>
    <w:rsid w:val="00871127"/>
    <w:rsid w:val="00930AE1"/>
    <w:rsid w:val="00A57220"/>
    <w:rsid w:val="00C709FF"/>
    <w:rsid w:val="00F07457"/>
    <w:rsid w:val="00F412C5"/>
    <w:rsid w:val="00F96685"/>
    <w:rsid w:val="00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DEEA"/>
  <w15:chartTrackingRefBased/>
  <w15:docId w15:val="{27FDC8D7-8FD1-435D-B220-164EDD84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57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45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07457"/>
    <w:rPr>
      <w:rFonts w:ascii="Calibri" w:eastAsia="Calibri" w:hAnsi="Calibri" w:cs="Times New Roman"/>
      <w:kern w:val="0"/>
      <w:sz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07457"/>
    <w:rPr>
      <w:rFonts w:ascii="Calibri" w:eastAsia="Calibri" w:hAnsi="Calibri" w:cs="Times New Roman"/>
      <w:kern w:val="0"/>
      <w:sz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Білова</cp:lastModifiedBy>
  <cp:revision>12</cp:revision>
  <dcterms:created xsi:type="dcterms:W3CDTF">2023-09-17T08:25:00Z</dcterms:created>
  <dcterms:modified xsi:type="dcterms:W3CDTF">2025-04-08T13:39:00Z</dcterms:modified>
</cp:coreProperties>
</file>